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88D" w:rsidRPr="00E27D16" w:rsidRDefault="002D588D" w:rsidP="002D588D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0D4C2A32" wp14:editId="3DFB6E9F">
            <wp:extent cx="1988820" cy="975360"/>
            <wp:effectExtent l="0" t="0" r="0" b="0"/>
            <wp:docPr id="40" name="Imagen 4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8D" w:rsidRDefault="002D588D" w:rsidP="002D588D">
      <w:pPr>
        <w:jc w:val="right"/>
        <w:rPr>
          <w:b/>
          <w:sz w:val="24"/>
          <w:szCs w:val="24"/>
          <w:lang w:val="es-MX"/>
        </w:rPr>
      </w:pPr>
    </w:p>
    <w:p w:rsidR="002D588D" w:rsidRPr="00E27D16" w:rsidRDefault="002D588D" w:rsidP="002D588D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2D588D" w:rsidRDefault="002D588D" w:rsidP="002D588D">
      <w:pPr>
        <w:jc w:val="right"/>
        <w:rPr>
          <w:b/>
          <w:sz w:val="24"/>
          <w:szCs w:val="24"/>
          <w:lang w:val="es-MX"/>
        </w:rPr>
      </w:pPr>
    </w:p>
    <w:p w:rsidR="002D588D" w:rsidRPr="00E27D16" w:rsidRDefault="002D588D" w:rsidP="002D588D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Atención de Llamadas y canalización de las mismas</w:t>
      </w:r>
      <w:bookmarkEnd w:id="0"/>
    </w:p>
    <w:p w:rsidR="002D588D" w:rsidRDefault="002D588D" w:rsidP="002D588D">
      <w:pPr>
        <w:jc w:val="both"/>
        <w:rPr>
          <w:sz w:val="24"/>
          <w:szCs w:val="24"/>
          <w:lang w:val="es-MX"/>
        </w:rPr>
      </w:pPr>
    </w:p>
    <w:p w:rsidR="002D588D" w:rsidRPr="00E27D16" w:rsidRDefault="002D588D" w:rsidP="002D588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>Coordinación del Centro de Respuesta Ciudadana, de la Dirección de Desarrollo Humano y Educación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2D588D" w:rsidRPr="00E27D16" w:rsidRDefault="002D588D" w:rsidP="002D588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las llamadas recibidas,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 xml:space="preserve">85 </w:t>
      </w:r>
      <w:proofErr w:type="spellStart"/>
      <w:r w:rsidRPr="00E27D16">
        <w:rPr>
          <w:b/>
          <w:sz w:val="24"/>
          <w:szCs w:val="24"/>
          <w:lang w:val="es-MX"/>
        </w:rPr>
        <w:t>Quater</w:t>
      </w:r>
      <w:proofErr w:type="spellEnd"/>
      <w:r w:rsidRPr="00E27D16">
        <w:rPr>
          <w:b/>
          <w:sz w:val="24"/>
          <w:szCs w:val="24"/>
          <w:lang w:val="es-MX"/>
        </w:rPr>
        <w:t>, fracción I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canalizar las llamadas recibidas al área solicitada y se ingresará a una base de datos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 su </w:t>
      </w:r>
      <w:r w:rsidRPr="00E27D16">
        <w:rPr>
          <w:b/>
          <w:sz w:val="24"/>
          <w:szCs w:val="24"/>
          <w:lang w:val="es-MX"/>
        </w:rPr>
        <w:t>nombre.</w:t>
      </w:r>
    </w:p>
    <w:p w:rsidR="002D588D" w:rsidRPr="00E27D16" w:rsidRDefault="002D588D" w:rsidP="002D588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2D588D" w:rsidRPr="00E27D16" w:rsidRDefault="002D588D" w:rsidP="002D588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2D588D" w:rsidRPr="00E27D16" w:rsidRDefault="002D588D" w:rsidP="002D588D">
      <w:pPr>
        <w:rPr>
          <w:sz w:val="24"/>
          <w:szCs w:val="24"/>
          <w:lang w:val="es-MX"/>
        </w:rPr>
      </w:pPr>
    </w:p>
    <w:p w:rsidR="002D588D" w:rsidRPr="00E27D16" w:rsidRDefault="002D588D" w:rsidP="002D588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2D588D" w:rsidRDefault="007E4485">
      <w:pPr>
        <w:rPr>
          <w:lang w:val="es-MX"/>
        </w:rPr>
      </w:pPr>
    </w:p>
    <w:sectPr w:rsidR="007E4485" w:rsidRPr="002D58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8D"/>
    <w:rsid w:val="002D588D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7DBAA1-661A-4F9C-85BA-8B137ADC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88D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D58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2018-06-20T17:49:00Z</dcterms:created>
  <dcterms:modified xsi:type="dcterms:W3CDTF">2018-06-20T17:50:00Z</dcterms:modified>
</cp:coreProperties>
</file>